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DD3F" w14:textId="45F567DD" w:rsidR="004D1AC6" w:rsidRPr="00D80D73" w:rsidRDefault="009E2AA5" w:rsidP="009E2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D73">
        <w:rPr>
          <w:rFonts w:ascii="Times New Roman" w:hAnsi="Times New Roman" w:cs="Times New Roman"/>
          <w:b/>
          <w:bCs/>
          <w:sz w:val="28"/>
          <w:szCs w:val="28"/>
        </w:rPr>
        <w:t>Info sur les requêtes html pour les API :</w:t>
      </w:r>
    </w:p>
    <w:p w14:paraId="40FFF7CA" w14:textId="46592921" w:rsidR="009E2AA5" w:rsidRDefault="00603C5D" w:rsidP="009E2A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REQUETE GET :</w:t>
      </w:r>
      <w:r w:rsidR="00F01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C959F" w14:textId="1393C58D" w:rsidR="009E2AA5" w:rsidRPr="00C21A83" w:rsidRDefault="009E2AA5" w:rsidP="009E2AA5">
      <w:pPr>
        <w:jc w:val="both"/>
        <w:rPr>
          <w:rFonts w:ascii="Times New Roman" w:hAnsi="Times New Roman" w:cs="Times New Roman"/>
          <w:sz w:val="24"/>
          <w:szCs w:val="24"/>
        </w:rPr>
      </w:pPr>
      <w:r w:rsidRPr="00C21A83">
        <w:rPr>
          <w:rFonts w:ascii="Times New Roman" w:hAnsi="Times New Roman" w:cs="Times New Roman"/>
          <w:sz w:val="24"/>
          <w:szCs w:val="24"/>
        </w:rPr>
        <w:t>? : marque le début des paramètres de la requête</w:t>
      </w:r>
    </w:p>
    <w:p w14:paraId="7CE87FD3" w14:textId="7C3B4681" w:rsidR="009E2AA5" w:rsidRPr="00C21A83" w:rsidRDefault="009E2AA5" w:rsidP="009E2AA5">
      <w:pPr>
        <w:jc w:val="both"/>
        <w:rPr>
          <w:rFonts w:ascii="Times New Roman" w:hAnsi="Times New Roman" w:cs="Times New Roman"/>
          <w:sz w:val="24"/>
          <w:szCs w:val="24"/>
        </w:rPr>
      </w:pPr>
      <w:r w:rsidRPr="00C21A83">
        <w:rPr>
          <w:rFonts w:ascii="Times New Roman" w:hAnsi="Times New Roman" w:cs="Times New Roman"/>
          <w:sz w:val="24"/>
          <w:szCs w:val="24"/>
        </w:rPr>
        <w:t>$ : utiliser pour préfixer des paramètres spéciaux dans les APIs REST</w:t>
      </w:r>
      <w:r w:rsidR="00A7541F" w:rsidRPr="00C21A83">
        <w:rPr>
          <w:rFonts w:ascii="Times New Roman" w:hAnsi="Times New Roman" w:cs="Times New Roman"/>
          <w:sz w:val="24"/>
          <w:szCs w:val="24"/>
        </w:rPr>
        <w:t xml:space="preserve"> </w:t>
      </w:r>
      <w:r w:rsidR="00D61961" w:rsidRPr="00C21A83">
        <w:rPr>
          <w:rFonts w:ascii="Times New Roman" w:hAnsi="Times New Roman" w:cs="Times New Roman"/>
          <w:sz w:val="24"/>
          <w:szCs w:val="24"/>
        </w:rPr>
        <w:t xml:space="preserve">(ex : </w:t>
      </w:r>
      <w:r w:rsidR="00D61961" w:rsidRPr="00C21A83">
        <w:rPr>
          <w:rFonts w:ascii="Times New Roman" w:hAnsi="Times New Roman" w:cs="Times New Roman"/>
          <w:i/>
          <w:iCs/>
          <w:sz w:val="24"/>
          <w:szCs w:val="24"/>
        </w:rPr>
        <w:t>$select, $filter, $sort, $skip, $top)</w:t>
      </w:r>
      <w:r w:rsidR="00BB0FC5" w:rsidRPr="00C21A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B0FC5" w:rsidRPr="00C21A83">
        <w:rPr>
          <w:rFonts w:ascii="Times New Roman" w:hAnsi="Times New Roman" w:cs="Times New Roman"/>
          <w:sz w:val="24"/>
          <w:szCs w:val="24"/>
        </w:rPr>
        <w:t>effectuer des opérations de filtrage, de tri, de pagination ou de projection sur les données renvoyées par l'API.</w:t>
      </w:r>
      <w:r w:rsidR="000624BC" w:rsidRPr="00C21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F686A" w14:textId="34B286C4" w:rsidR="00C8166D" w:rsidRPr="004E46D5" w:rsidRDefault="00477E44" w:rsidP="009E2AA5">
      <w:pPr>
        <w:jc w:val="both"/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 w:rsidRPr="004E46D5">
        <w:rPr>
          <w:rFonts w:ascii="Times New Roman" w:hAnsi="Times New Roman" w:cs="Times New Roman"/>
          <w:b/>
          <w:bCs/>
          <w:color w:val="FFC000"/>
          <w:sz w:val="28"/>
          <w:szCs w:val="28"/>
        </w:rPr>
        <w:t>Exemple :</w:t>
      </w:r>
    </w:p>
    <w:p w14:paraId="6EC9AE5C" w14:textId="29112846" w:rsidR="009440FB" w:rsidRPr="004E46D5" w:rsidRDefault="00E33C10" w:rsidP="009E2AA5">
      <w:pPr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4E46D5">
        <w:rPr>
          <w:rFonts w:ascii="Times New Roman" w:hAnsi="Times New Roman" w:cs="Times New Roman"/>
          <w:i/>
          <w:iCs/>
          <w:color w:val="FFC000"/>
          <w:sz w:val="24"/>
          <w:szCs w:val="24"/>
        </w:rPr>
        <w:t>?$</w:t>
      </w:r>
      <w:r w:rsidR="00477E44" w:rsidRPr="004E46D5">
        <w:rPr>
          <w:rFonts w:ascii="Times New Roman" w:hAnsi="Times New Roman" w:cs="Times New Roman"/>
          <w:i/>
          <w:iCs/>
          <w:color w:val="FFC000"/>
          <w:sz w:val="24"/>
          <w:szCs w:val="24"/>
        </w:rPr>
        <w:t>select=Host</w:t>
      </w:r>
      <w:r w:rsidR="00E435E8" w:rsidRPr="004E46D5">
        <w:rPr>
          <w:rFonts w:ascii="Times New Roman" w:hAnsi="Times New Roman" w:cs="Times New Roman"/>
          <w:color w:val="FFC000"/>
          <w:sz w:val="24"/>
          <w:szCs w:val="24"/>
        </w:rPr>
        <w:t xml:space="preserve"> : le</w:t>
      </w:r>
      <w:r w:rsidR="00477E44" w:rsidRPr="004E46D5">
        <w:rPr>
          <w:rFonts w:ascii="Times New Roman" w:hAnsi="Times New Roman" w:cs="Times New Roman"/>
          <w:color w:val="FFC000"/>
          <w:sz w:val="24"/>
          <w:szCs w:val="24"/>
        </w:rPr>
        <w:t xml:space="preserve"> point d'interrogation marque le début des paramètres de requête</w:t>
      </w:r>
    </w:p>
    <w:p w14:paraId="64A1066B" w14:textId="4A32ED7E" w:rsidR="00477E44" w:rsidRPr="004E46D5" w:rsidRDefault="00477E44" w:rsidP="009E2AA5">
      <w:pPr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4E46D5">
        <w:rPr>
          <w:rFonts w:ascii="Times New Roman" w:hAnsi="Times New Roman" w:cs="Times New Roman"/>
          <w:color w:val="FFC000"/>
          <w:sz w:val="24"/>
          <w:szCs w:val="24"/>
        </w:rPr>
        <w:t>$select=Host est un paramètre spécial qui demande à l'API de renvoyer uniquement la valeur du champ Host.</w:t>
      </w:r>
    </w:p>
    <w:p w14:paraId="274610BA" w14:textId="5F34A8EF" w:rsidR="00E435E8" w:rsidRDefault="00057DC7" w:rsidP="00276EB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76EB8" w:rsidRPr="009325B3">
          <w:rPr>
            <w:rStyle w:val="Lienhypertexte"/>
          </w:rPr>
          <w:t>decilim19paca01:5895/api/v1/Servers?$select=Name</w:t>
        </w:r>
      </w:hyperlink>
      <w:r w:rsidR="00276EB8" w:rsidRPr="009325B3">
        <w:t xml:space="preserve"> : </w:t>
      </w:r>
      <w:r w:rsidR="00276EB8" w:rsidRPr="00276EB8">
        <w:rPr>
          <w:rFonts w:ascii="Times New Roman" w:hAnsi="Times New Roman" w:cs="Times New Roman"/>
          <w:sz w:val="24"/>
          <w:szCs w:val="24"/>
        </w:rPr>
        <w:t xml:space="preserve">fait une liste de </w:t>
      </w:r>
      <w:r w:rsidR="00CA6B7B" w:rsidRPr="00276EB8">
        <w:rPr>
          <w:rFonts w:ascii="Times New Roman" w:hAnsi="Times New Roman" w:cs="Times New Roman"/>
          <w:sz w:val="24"/>
          <w:szCs w:val="24"/>
        </w:rPr>
        <w:t>tous</w:t>
      </w:r>
      <w:r w:rsidR="00276EB8" w:rsidRPr="00276EB8">
        <w:rPr>
          <w:rFonts w:ascii="Times New Roman" w:hAnsi="Times New Roman" w:cs="Times New Roman"/>
          <w:sz w:val="24"/>
          <w:szCs w:val="24"/>
        </w:rPr>
        <w:t xml:space="preserve"> les noms de cubes existants.</w:t>
      </w:r>
    </w:p>
    <w:p w14:paraId="3FB1A7B2" w14:textId="6D9D2C00" w:rsidR="00AF612B" w:rsidRPr="00276EB8" w:rsidRDefault="00057DC7" w:rsidP="00276EB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F612B">
          <w:rPr>
            <w:rStyle w:val="Lienhypertexte"/>
          </w:rPr>
          <w:t>decilim19paca01:30047/api/v1/Cubes('MASSE_SALARIALE')?$select=Name&amp;$expand=Dimensions</w:t>
        </w:r>
      </w:hyperlink>
      <w:r w:rsidR="00AF612B">
        <w:t xml:space="preserve"> : </w:t>
      </w:r>
      <w:r w:rsidR="005D2A7D" w:rsidRPr="002707C9">
        <w:rPr>
          <w:rFonts w:ascii="Times New Roman" w:hAnsi="Times New Roman" w:cs="Times New Roman"/>
          <w:sz w:val="24"/>
          <w:szCs w:val="24"/>
        </w:rPr>
        <w:t>avoir les dimensions du cube</w:t>
      </w:r>
      <w:r w:rsidR="00186D40" w:rsidRPr="002707C9">
        <w:rPr>
          <w:sz w:val="24"/>
          <w:szCs w:val="24"/>
        </w:rPr>
        <w:t xml:space="preserve"> </w:t>
      </w:r>
    </w:p>
    <w:p w14:paraId="10BAAF73" w14:textId="15FCE642" w:rsidR="006B6F4C" w:rsidRPr="00827B77" w:rsidRDefault="00057DC7" w:rsidP="009E2A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B6F4C" w:rsidRPr="00280334">
          <w:rPr>
            <w:rStyle w:val="Lienhypertexte"/>
          </w:rPr>
          <w:t>decilim19paca01:30047/api/v1/Cubes('MASSE_SALARIALE')?$select=Name&amp;$expand=Dimensions($select=Name)</w:t>
        </w:r>
      </w:hyperlink>
      <w:r w:rsidR="006B6F4C" w:rsidRPr="00280334">
        <w:t xml:space="preserve"> : </w:t>
      </w:r>
      <w:r w:rsidR="00280334" w:rsidRPr="00827B77">
        <w:rPr>
          <w:rFonts w:ascii="Times New Roman" w:hAnsi="Times New Roman" w:cs="Times New Roman"/>
          <w:sz w:val="24"/>
          <w:szCs w:val="24"/>
        </w:rPr>
        <w:t xml:space="preserve">obtenir </w:t>
      </w:r>
      <w:r w:rsidR="00AD1424" w:rsidRPr="00AD1424">
        <w:rPr>
          <w:rFonts w:ascii="Times New Roman" w:hAnsi="Times New Roman" w:cs="Times New Roman"/>
          <w:sz w:val="24"/>
          <w:szCs w:val="24"/>
        </w:rPr>
        <w:t>les noms des dimensions associées</w:t>
      </w:r>
      <w:r w:rsidR="000228E2">
        <w:rPr>
          <w:rFonts w:ascii="Times New Roman" w:hAnsi="Times New Roman" w:cs="Times New Roman"/>
          <w:sz w:val="24"/>
          <w:szCs w:val="24"/>
        </w:rPr>
        <w:t xml:space="preserve"> au cube </w:t>
      </w:r>
      <w:r w:rsidR="000228E2" w:rsidRPr="000228E2">
        <w:rPr>
          <w:rFonts w:ascii="Times New Roman" w:hAnsi="Times New Roman" w:cs="Times New Roman"/>
          <w:sz w:val="24"/>
          <w:szCs w:val="24"/>
        </w:rPr>
        <w:t>'MASSE_SALARIALE'</w:t>
      </w:r>
      <w:r w:rsidR="005E6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6E5F6" w14:textId="57D2FEA4" w:rsidR="00E435E8" w:rsidRDefault="00725DB1" w:rsidP="009E2AA5">
      <w:pPr>
        <w:jc w:val="both"/>
        <w:rPr>
          <w:rFonts w:ascii="Times New Roman" w:hAnsi="Times New Roman" w:cs="Times New Roman"/>
          <w:sz w:val="24"/>
          <w:szCs w:val="24"/>
        </w:rPr>
      </w:pPr>
      <w:r w:rsidRPr="004F1C1E">
        <w:rPr>
          <w:rFonts w:ascii="Times New Roman" w:hAnsi="Times New Roman" w:cs="Times New Roman"/>
          <w:i/>
          <w:iCs/>
          <w:sz w:val="24"/>
          <w:szCs w:val="24"/>
        </w:rPr>
        <w:t xml:space="preserve">$expand </w:t>
      </w:r>
      <w:r w:rsidRPr="004F1C1E">
        <w:rPr>
          <w:rFonts w:ascii="Times New Roman" w:hAnsi="Times New Roman" w:cs="Times New Roman"/>
          <w:sz w:val="24"/>
          <w:szCs w:val="24"/>
        </w:rPr>
        <w:t>est utilisé pour inclure des informations supplémentaires liées à la ressource principale. Il permet d'étendre les données récupérées en incluant des relations ou des sous-ressources dans la réponse.</w:t>
      </w:r>
    </w:p>
    <w:p w14:paraId="5A44C870" w14:textId="77777777" w:rsidR="007D4CF6" w:rsidRDefault="007D4CF6" w:rsidP="009E2AA5">
      <w:pPr>
        <w:jc w:val="both"/>
        <w:rPr>
          <w:lang w:val="en-US"/>
        </w:rPr>
      </w:pPr>
    </w:p>
    <w:p w14:paraId="3DB90AC3" w14:textId="12C5B433" w:rsidR="007D4CF6" w:rsidRDefault="00057DC7" w:rsidP="009E2AA5">
      <w:pPr>
        <w:jc w:val="both"/>
      </w:pPr>
      <w:hyperlink r:id="rId9" w:history="1">
        <w:r w:rsidR="007D4CF6" w:rsidRPr="00C94CEF">
          <w:rPr>
            <w:rStyle w:val="Lienhypertexte"/>
          </w:rPr>
          <w:t>decilim19paca01:30047/api/v1/Cubes('MASSE_SALARIALE')?$select=Name&amp;$expand=Dimensions,Views</w:t>
        </w:r>
      </w:hyperlink>
      <w:r w:rsidR="007D4CF6" w:rsidRPr="00C94CEF">
        <w:t xml:space="preserve"> : </w:t>
      </w:r>
      <w:r w:rsidR="00C94CEF" w:rsidRPr="00C94CEF">
        <w:t>juste avec la</w:t>
      </w:r>
      <w:r w:rsidR="00C94CEF">
        <w:t xml:space="preserve"> virgule </w:t>
      </w:r>
      <w:r w:rsidR="00336246">
        <w:t>on peut voir plusieurs propriétés.</w:t>
      </w:r>
      <w:r w:rsidR="0045472E">
        <w:t xml:space="preserve"> Ici on demande alors les </w:t>
      </w:r>
      <w:r w:rsidR="006173E5">
        <w:t>dimensions</w:t>
      </w:r>
      <w:r w:rsidR="0045472E">
        <w:t xml:space="preserve"> et </w:t>
      </w:r>
      <w:r w:rsidR="00320495">
        <w:t>les</w:t>
      </w:r>
      <w:r w:rsidR="006173E5">
        <w:t xml:space="preserve"> vue</w:t>
      </w:r>
      <w:r w:rsidR="00320495">
        <w:t>s</w:t>
      </w:r>
      <w:r w:rsidR="006173E5">
        <w:t xml:space="preserve"> du cube.</w:t>
      </w:r>
    </w:p>
    <w:p w14:paraId="31E648A6" w14:textId="77777777" w:rsidR="0075456D" w:rsidRDefault="0075456D" w:rsidP="009E2AA5">
      <w:pPr>
        <w:jc w:val="both"/>
      </w:pPr>
    </w:p>
    <w:p w14:paraId="75F2A9CE" w14:textId="38CDC592" w:rsidR="0075456D" w:rsidRPr="00320495" w:rsidRDefault="00057DC7" w:rsidP="009E2AA5">
      <w:pPr>
        <w:jc w:val="both"/>
        <w:rPr>
          <w:lang w:val="en-US"/>
        </w:rPr>
      </w:pPr>
      <w:hyperlink r:id="rId10" w:history="1">
        <w:r w:rsidR="0075456D" w:rsidRPr="0075456D">
          <w:rPr>
            <w:rStyle w:val="Lienhypertexte"/>
            <w:lang w:val="en-US"/>
          </w:rPr>
          <w:t>decilim19paca01:30047/api/v1/Cubes('MASSE_SALARIALE')?$select=Name,LastSchemaUpdate</w:t>
        </w:r>
      </w:hyperlink>
      <w:r w:rsidR="00320495" w:rsidRPr="00320495">
        <w:rPr>
          <w:lang w:val="en-US"/>
        </w:rPr>
        <w:t xml:space="preserve"> </w:t>
      </w:r>
      <w:r w:rsidR="00320495">
        <w:rPr>
          <w:lang w:val="en-US"/>
        </w:rPr>
        <w:t xml:space="preserve">: </w:t>
      </w:r>
    </w:p>
    <w:p w14:paraId="6B8D6FFF" w14:textId="77777777" w:rsidR="00336246" w:rsidRDefault="00336246" w:rsidP="009E2A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D0760B" w14:textId="30144C4A" w:rsidR="00774C3E" w:rsidRDefault="00057DC7" w:rsidP="009E2AA5">
      <w:pPr>
        <w:jc w:val="both"/>
      </w:pPr>
      <w:hyperlink r:id="rId11" w:history="1">
        <w:r w:rsidR="008A2FD6">
          <w:rPr>
            <w:rStyle w:val="Lienhypertexte"/>
          </w:rPr>
          <w:t>decilim19paca01:30047/api/v1/Cubes</w:t>
        </w:r>
      </w:hyperlink>
      <w:r w:rsidR="008A2FD6">
        <w:t xml:space="preserve"> : </w:t>
      </w:r>
      <w:r w:rsidR="00A51316">
        <w:t xml:space="preserve">liste des cubes </w:t>
      </w:r>
      <w:r w:rsidR="00774C3E">
        <w:t>existant</w:t>
      </w:r>
      <w:r w:rsidR="00776E2E">
        <w:t xml:space="preserve"> </w:t>
      </w:r>
    </w:p>
    <w:p w14:paraId="4157FD30" w14:textId="7A0F0C88" w:rsidR="008A2FD6" w:rsidRDefault="00057DC7" w:rsidP="009E2AA5">
      <w:pPr>
        <w:jc w:val="both"/>
      </w:pPr>
      <w:hyperlink r:id="rId12" w:history="1">
        <w:r w:rsidR="006154E2">
          <w:rPr>
            <w:rStyle w:val="Lienhypertexte"/>
          </w:rPr>
          <w:t xml:space="preserve">decilim19paca01:30047/api/v1/Cubes?$filter=Name eq </w:t>
        </w:r>
        <w:r w:rsidR="006154E2" w:rsidRPr="006154E2">
          <w:rPr>
            <w:rStyle w:val="Lienhypertexte"/>
          </w:rPr>
          <w:t>'</w:t>
        </w:r>
        <w:r w:rsidR="006154E2">
          <w:rPr>
            <w:rStyle w:val="Lienhypertexte"/>
          </w:rPr>
          <w:t>MASSE_SALARIALE</w:t>
        </w:r>
        <w:r w:rsidR="006154E2" w:rsidRPr="006154E2">
          <w:rPr>
            <w:rStyle w:val="Lienhypertexte"/>
          </w:rPr>
          <w:t>'</w:t>
        </w:r>
      </w:hyperlink>
      <w:r w:rsidR="00290499">
        <w:t xml:space="preserve"> : </w:t>
      </w:r>
      <w:r w:rsidR="00170661">
        <w:t xml:space="preserve">retrouver un cube </w:t>
      </w:r>
      <w:r w:rsidR="00F632B7">
        <w:t>à</w:t>
      </w:r>
      <w:r w:rsidR="00170661">
        <w:t xml:space="preserve"> partir d’un paramètre</w:t>
      </w:r>
    </w:p>
    <w:p w14:paraId="434CFB30" w14:textId="1D40107B" w:rsidR="00170661" w:rsidRDefault="00057DC7" w:rsidP="009E2AA5">
      <w:pPr>
        <w:jc w:val="both"/>
      </w:pPr>
      <w:hyperlink r:id="rId13" w:history="1">
        <w:r w:rsidR="00794295" w:rsidRPr="00A16E8A">
          <w:rPr>
            <w:rStyle w:val="Lienhypertexte"/>
          </w:rPr>
          <w:t>decilim19paca01:30047/api/v1/Processes</w:t>
        </w:r>
      </w:hyperlink>
      <w:r w:rsidR="00A16E8A" w:rsidRPr="00A16E8A">
        <w:t> : liste des p</w:t>
      </w:r>
      <w:r w:rsidR="00A16E8A">
        <w:t>rocessus</w:t>
      </w:r>
    </w:p>
    <w:p w14:paraId="39559DC5" w14:textId="79C47C76" w:rsidR="00E83F1B" w:rsidRPr="00A16E8A" w:rsidRDefault="00057DC7" w:rsidP="009E2AA5">
      <w:pPr>
        <w:jc w:val="both"/>
      </w:pPr>
      <w:hyperlink r:id="rId14" w:history="1">
        <w:r w:rsidR="00790BA5">
          <w:rPr>
            <w:rStyle w:val="Lienhypertexte"/>
          </w:rPr>
          <w:t>decilim19paca01:30049/api/v1/$metadata</w:t>
        </w:r>
      </w:hyperlink>
      <w:r w:rsidR="00790BA5">
        <w:t xml:space="preserve"> : </w:t>
      </w:r>
      <w:r w:rsidR="000302B0" w:rsidRPr="000302B0">
        <w:t>informations sur les ressources et les fonctions de l’API REST TM1.</w:t>
      </w:r>
    </w:p>
    <w:p w14:paraId="29CA8B6C" w14:textId="77777777" w:rsidR="00E82931" w:rsidRDefault="00057DC7" w:rsidP="00E82931">
      <w:hyperlink r:id="rId15" w:history="1">
        <w:r w:rsidR="00772C53">
          <w:rPr>
            <w:rStyle w:val="Lienhypertexte"/>
          </w:rPr>
          <w:t>decilim19paca01:30047/api/v1/Cubes('MASSE_SALARIALE')?$expand=Dimensions</w:t>
        </w:r>
      </w:hyperlink>
      <w:r w:rsidR="00772C53">
        <w:t xml:space="preserve"> : </w:t>
      </w:r>
      <w:r w:rsidR="00AF6A34">
        <w:t>liste des dimensions du cube Masse salariale</w:t>
      </w:r>
    </w:p>
    <w:p w14:paraId="6E56A130" w14:textId="304E4528" w:rsidR="00F1375B" w:rsidRPr="006707FC" w:rsidRDefault="00057DC7" w:rsidP="009828A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828A1" w:rsidRPr="006707FC">
          <w:rPr>
            <w:rStyle w:val="Lienhypertexte"/>
          </w:rPr>
          <w:t>decilim19paca01:30047/api/v1/Cubes?$filter=Name eq %27MASSE_S</w:t>
        </w:r>
        <w:r w:rsidR="009828A1" w:rsidRPr="006707FC">
          <w:rPr>
            <w:rStyle w:val="Lienhypertexte"/>
          </w:rPr>
          <w:t>A</w:t>
        </w:r>
        <w:r w:rsidR="009828A1" w:rsidRPr="006707FC">
          <w:rPr>
            <w:rStyle w:val="Lienhypertexte"/>
          </w:rPr>
          <w:t>LARIALE%27</w:t>
        </w:r>
      </w:hyperlink>
      <w:r w:rsidR="00804B6C" w:rsidRPr="006707FC">
        <w:t xml:space="preserve"> : </w:t>
      </w:r>
      <w:r w:rsidR="00E37FD1">
        <w:t>Seulement les données</w:t>
      </w:r>
      <w:r w:rsidR="006707FC">
        <w:t xml:space="preserve"> du cube Masse Salarial</w:t>
      </w:r>
      <w:r w:rsidR="00E37FD1">
        <w:t>e</w:t>
      </w:r>
    </w:p>
    <w:p w14:paraId="4A86A47A" w14:textId="13B84F01" w:rsidR="00A25115" w:rsidRDefault="00F1375B" w:rsidP="009F4C50">
      <w:pPr>
        <w:jc w:val="both"/>
      </w:pPr>
      <w:r w:rsidRPr="006707F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A844F9">
          <w:rPr>
            <w:rStyle w:val="Lienhypertexte"/>
          </w:rPr>
          <w:t>decilim19paca01:30047/api/v1/Cubes('MASSE_SALARIALE')/Views('MASSE_SALARIALE')/tm1.Execute?$expand=Cells</w:t>
        </w:r>
      </w:hyperlink>
      <w:r w:rsidR="00A844F9">
        <w:t xml:space="preserve"> : requête post qui n’est pas possible </w:t>
      </w:r>
      <w:r w:rsidR="00C25768">
        <w:t>à</w:t>
      </w:r>
      <w:r w:rsidR="00A844F9">
        <w:t xml:space="preserve"> faire </w:t>
      </w:r>
      <w:r w:rsidR="00A25115">
        <w:t>directement dans l’url</w:t>
      </w:r>
    </w:p>
    <w:p w14:paraId="55CF0902" w14:textId="77777777" w:rsidR="009755F5" w:rsidRPr="009755F5" w:rsidRDefault="009755F5" w:rsidP="009F4C50">
      <w:pPr>
        <w:jc w:val="both"/>
      </w:pPr>
    </w:p>
    <w:p w14:paraId="52AA850B" w14:textId="536DFB88" w:rsidR="00AF6A34" w:rsidRDefault="00057DC7" w:rsidP="00C21A83">
      <w:pPr>
        <w:jc w:val="both"/>
      </w:pPr>
      <w:hyperlink r:id="rId18" w:history="1">
        <w:r w:rsidR="00F81DBD" w:rsidRPr="004C7681">
          <w:rPr>
            <w:rStyle w:val="Lienhypertexte"/>
          </w:rPr>
          <w:t>decilim19paca01:30047/api/v1/Cubes('MASSE_SALARIALE')/Views('MASSE_SALARIALE')?$expand=tm1.NativeView/Rows/Subset($expand=Elements($select=Name))</w:t>
        </w:r>
      </w:hyperlink>
      <w:r w:rsidR="00F81DBD" w:rsidRPr="004C7681">
        <w:t xml:space="preserve"> : </w:t>
      </w:r>
      <w:r w:rsidR="004C7681" w:rsidRPr="001D6940">
        <w:rPr>
          <w:i/>
          <w:iCs/>
        </w:rPr>
        <w:t>tm1.NativeView</w:t>
      </w:r>
      <w:r w:rsidR="008F7546">
        <w:rPr>
          <w:i/>
          <w:iCs/>
        </w:rPr>
        <w:t> </w:t>
      </w:r>
      <w:r w:rsidR="008F7546">
        <w:t xml:space="preserve">: </w:t>
      </w:r>
      <w:r w:rsidR="004C7681" w:rsidRPr="004C7681">
        <w:t>vue native de TM1</w:t>
      </w:r>
      <w:r w:rsidR="004B78C9">
        <w:t xml:space="preserve">, </w:t>
      </w:r>
      <w:r w:rsidR="004C7681" w:rsidRPr="001D6940">
        <w:rPr>
          <w:i/>
          <w:iCs/>
        </w:rPr>
        <w:t>/Rows/Subset</w:t>
      </w:r>
      <w:r w:rsidR="008F7546">
        <w:t xml:space="preserve"> : </w:t>
      </w:r>
      <w:r w:rsidR="004C7681" w:rsidRPr="004B78C9">
        <w:t>accéder aux sous-ensembles de lignes de la vue</w:t>
      </w:r>
      <w:r w:rsidR="00964DF0">
        <w:t xml:space="preserve">, </w:t>
      </w:r>
      <w:r w:rsidR="004C7681" w:rsidRPr="001D6940">
        <w:rPr>
          <w:i/>
          <w:iCs/>
        </w:rPr>
        <w:t>$expand=Elements($select=Name</w:t>
      </w:r>
      <w:r w:rsidR="004C7681" w:rsidRPr="004B78C9">
        <w:t>)</w:t>
      </w:r>
      <w:r w:rsidR="008F7546">
        <w:t xml:space="preserve"> : inclure </w:t>
      </w:r>
      <w:r w:rsidR="004C7681" w:rsidRPr="004B78C9">
        <w:t xml:space="preserve">les détails des éléments des sous-ensembles de lignes en spécifiant que nous souhaitons uniquement le champ </w:t>
      </w:r>
      <w:r w:rsidR="00DE5DC3">
        <w:t>Nom</w:t>
      </w:r>
      <w:r w:rsidR="004C7681" w:rsidRPr="004B78C9">
        <w:t xml:space="preserve"> des éléments.</w:t>
      </w:r>
    </w:p>
    <w:p w14:paraId="502ACBD6" w14:textId="45CC9BA1" w:rsidR="00866C03" w:rsidRDefault="00057DC7" w:rsidP="007A1745">
      <w:hyperlink r:id="rId19" w:history="1">
        <w:r w:rsidR="00C72590" w:rsidRPr="00C72590">
          <w:rPr>
            <w:rStyle w:val="Lienhypertexte"/>
          </w:rPr>
          <w:t>decilim19paca01:30047/api/v1/Cubes?$select=Name</w:t>
        </w:r>
      </w:hyperlink>
      <w:r w:rsidR="00C72590" w:rsidRPr="00C72590">
        <w:t xml:space="preserve"> : liste </w:t>
      </w:r>
      <w:r w:rsidR="00C72590">
        <w:t>de</w:t>
      </w:r>
      <w:r w:rsidR="001F79EA">
        <w:t xml:space="preserve"> </w:t>
      </w:r>
      <w:r w:rsidR="00445F76" w:rsidRPr="00C72590">
        <w:t>tous les noms</w:t>
      </w:r>
      <w:r w:rsidR="00C72590" w:rsidRPr="00C72590">
        <w:t xml:space="preserve"> de</w:t>
      </w:r>
      <w:r w:rsidR="00C72590">
        <w:t>s cubes existant</w:t>
      </w:r>
    </w:p>
    <w:p w14:paraId="2A950DF4" w14:textId="4B62E1DC" w:rsidR="001C5811" w:rsidRDefault="00057DC7" w:rsidP="007A1745">
      <w:hyperlink r:id="rId20" w:history="1">
        <w:r w:rsidR="001C6F1A" w:rsidRPr="00445135">
          <w:rPr>
            <w:rStyle w:val="Lienhypertexte"/>
          </w:rPr>
          <w:t>http://decilim19paca01:30047/api/v1/Cubes?$select=Attributes,Name,Views,Dimensions,Rules</w:t>
        </w:r>
      </w:hyperlink>
      <w:r w:rsidR="001C6F1A">
        <w:t xml:space="preserve"> </w:t>
      </w:r>
    </w:p>
    <w:p w14:paraId="67D4294E" w14:textId="77777777" w:rsidR="002C4077" w:rsidRDefault="002C4077" w:rsidP="007A1745"/>
    <w:p w14:paraId="5AF8ED7A" w14:textId="43160FDD" w:rsidR="002C4077" w:rsidRPr="007103A7" w:rsidRDefault="002C4077" w:rsidP="007A1745">
      <w:pPr>
        <w:rPr>
          <w:b/>
          <w:bCs/>
        </w:rPr>
      </w:pPr>
      <w:r w:rsidRPr="007103A7">
        <w:rPr>
          <w:b/>
          <w:bCs/>
        </w:rPr>
        <w:t>PYTHON :</w:t>
      </w:r>
    </w:p>
    <w:p w14:paraId="1ED0436D" w14:textId="6D0E60C9" w:rsidR="002C4077" w:rsidRDefault="00057DC7" w:rsidP="007A1745">
      <w:hyperlink r:id="rId21" w:history="1">
        <w:r w:rsidR="000F257C" w:rsidRPr="00445135">
          <w:rPr>
            <w:rStyle w:val="Lienhypertexte"/>
          </w:rPr>
          <w:t>http://decilim19paca01:30049/api/v1/Cubes?$select=Name</w:t>
        </w:r>
      </w:hyperlink>
      <w:r w:rsidR="000F257C">
        <w:t xml:space="preserve"> </w:t>
      </w:r>
    </w:p>
    <w:p w14:paraId="73342FD6" w14:textId="2C37B0BB" w:rsidR="00C70D14" w:rsidRPr="006707FC" w:rsidRDefault="00057DC7" w:rsidP="007A1745">
      <w:pPr>
        <w:rPr>
          <w:lang w:val="en-US"/>
        </w:rPr>
      </w:pPr>
      <w:hyperlink r:id="rId22" w:history="1">
        <w:r w:rsidR="00C70D14" w:rsidRPr="006707FC">
          <w:rPr>
            <w:rStyle w:val="Lienhypertexte"/>
            <w:lang w:val="en-US"/>
          </w:rPr>
          <w:t>decilim19paca01:30049/</w:t>
        </w:r>
        <w:proofErr w:type="spellStart"/>
        <w:r w:rsidR="00C70D14" w:rsidRPr="006707FC">
          <w:rPr>
            <w:rStyle w:val="Lienhypertexte"/>
            <w:lang w:val="en-US"/>
          </w:rPr>
          <w:t>api</w:t>
        </w:r>
        <w:proofErr w:type="spellEnd"/>
        <w:r w:rsidR="00C70D14" w:rsidRPr="006707FC">
          <w:rPr>
            <w:rStyle w:val="Lienhypertexte"/>
            <w:lang w:val="en-US"/>
          </w:rPr>
          <w:t>/v1/Dimensions</w:t>
        </w:r>
      </w:hyperlink>
      <w:r w:rsidR="00C70D14" w:rsidRPr="006707FC">
        <w:rPr>
          <w:lang w:val="en-US"/>
        </w:rPr>
        <w:t xml:space="preserve"> </w:t>
      </w:r>
    </w:p>
    <w:p w14:paraId="2BB5F3E9" w14:textId="0FED4F8C" w:rsidR="00C70D14" w:rsidRDefault="00057DC7" w:rsidP="007A1745">
      <w:pPr>
        <w:rPr>
          <w:lang w:val="en-US"/>
        </w:rPr>
      </w:pPr>
      <w:hyperlink r:id="rId23" w:history="1">
        <w:r w:rsidR="00993B3F" w:rsidRPr="00993B3F">
          <w:rPr>
            <w:rStyle w:val="Lienhypertexte"/>
            <w:lang w:val="en-US"/>
          </w:rPr>
          <w:t>decilim19paca01:30049/</w:t>
        </w:r>
        <w:proofErr w:type="spellStart"/>
        <w:r w:rsidR="00993B3F" w:rsidRPr="00993B3F">
          <w:rPr>
            <w:rStyle w:val="Lienhypertexte"/>
            <w:lang w:val="en-US"/>
          </w:rPr>
          <w:t>api</w:t>
        </w:r>
        <w:proofErr w:type="spellEnd"/>
        <w:r w:rsidR="00993B3F" w:rsidRPr="00993B3F">
          <w:rPr>
            <w:rStyle w:val="Lienhypertexte"/>
            <w:lang w:val="en-US"/>
          </w:rPr>
          <w:t>/v1/Dimensions?$select=</w:t>
        </w:r>
        <w:proofErr w:type="spellStart"/>
        <w:r w:rsidR="00993B3F" w:rsidRPr="00993B3F">
          <w:rPr>
            <w:rStyle w:val="Lienhypertexte"/>
            <w:lang w:val="en-US"/>
          </w:rPr>
          <w:t>Attributes,Name</w:t>
        </w:r>
        <w:proofErr w:type="spellEnd"/>
      </w:hyperlink>
      <w:r w:rsidR="00993B3F" w:rsidRPr="00993B3F">
        <w:rPr>
          <w:lang w:val="en-US"/>
        </w:rPr>
        <w:t xml:space="preserve"> </w:t>
      </w:r>
    </w:p>
    <w:p w14:paraId="2EAF48A4" w14:textId="269A0607" w:rsidR="00DC4245" w:rsidRPr="006707FC" w:rsidRDefault="00057DC7" w:rsidP="007A1745">
      <w:pPr>
        <w:rPr>
          <w:lang w:val="en-US"/>
        </w:rPr>
      </w:pPr>
      <w:hyperlink r:id="rId24" w:history="1">
        <w:r w:rsidR="005F2C1E" w:rsidRPr="005F2C1E">
          <w:rPr>
            <w:rStyle w:val="Lienhypertexte"/>
            <w:lang w:val="en-US"/>
          </w:rPr>
          <w:t>decilim19paca01:30049/api/v1/Cubes?$select=Name&amp;$expand=Dimensions($select=Name)</w:t>
        </w:r>
      </w:hyperlink>
    </w:p>
    <w:p w14:paraId="7CBA5B84" w14:textId="77777777" w:rsidR="005F2C1E" w:rsidRPr="00993B3F" w:rsidRDefault="005F2C1E" w:rsidP="007A1745">
      <w:pPr>
        <w:rPr>
          <w:lang w:val="en-US"/>
        </w:rPr>
      </w:pPr>
    </w:p>
    <w:sectPr w:rsidR="005F2C1E" w:rsidRPr="00993B3F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CD17" w14:textId="77777777" w:rsidR="00057DC7" w:rsidRDefault="00057DC7" w:rsidP="00057DC7">
      <w:pPr>
        <w:spacing w:after="0" w:line="240" w:lineRule="auto"/>
      </w:pPr>
      <w:r>
        <w:separator/>
      </w:r>
    </w:p>
  </w:endnote>
  <w:endnote w:type="continuationSeparator" w:id="0">
    <w:p w14:paraId="6D486689" w14:textId="77777777" w:rsidR="00057DC7" w:rsidRDefault="00057DC7" w:rsidP="0005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3"/>
      <w:gridCol w:w="4519"/>
    </w:tblGrid>
    <w:tr w:rsidR="00057DC7" w14:paraId="5B91F57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67F093A" w14:textId="77777777" w:rsidR="00057DC7" w:rsidRDefault="00057DC7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91B9CD" w14:textId="77777777" w:rsidR="00057DC7" w:rsidRDefault="00057DC7">
          <w:pPr>
            <w:pStyle w:val="En-tte"/>
            <w:jc w:val="right"/>
            <w:rPr>
              <w:caps/>
              <w:sz w:val="18"/>
            </w:rPr>
          </w:pPr>
        </w:p>
      </w:tc>
    </w:tr>
    <w:tr w:rsidR="00057DC7" w14:paraId="689406F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7B2C3E22725748BA83F8D4E22483D38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982CA26" w14:textId="47168620" w:rsidR="00057DC7" w:rsidRDefault="00057DC7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Marjane ABERKAN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991C734" w14:textId="77777777" w:rsidR="00057DC7" w:rsidRDefault="00057DC7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C08CDCE" w14:textId="77777777" w:rsidR="00057DC7" w:rsidRDefault="00057D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5371" w14:textId="77777777" w:rsidR="00057DC7" w:rsidRDefault="00057DC7" w:rsidP="00057DC7">
      <w:pPr>
        <w:spacing w:after="0" w:line="240" w:lineRule="auto"/>
      </w:pPr>
      <w:r>
        <w:separator/>
      </w:r>
    </w:p>
  </w:footnote>
  <w:footnote w:type="continuationSeparator" w:id="0">
    <w:p w14:paraId="5D739AB8" w14:textId="77777777" w:rsidR="00057DC7" w:rsidRDefault="00057DC7" w:rsidP="0005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C745" w14:textId="6C975218" w:rsidR="00057DC7" w:rsidRDefault="00057DC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D400F8" wp14:editId="5E4493E2">
              <wp:simplePos x="0" y="0"/>
              <wp:positionH relativeFrom="column">
                <wp:posOffset>4954740</wp:posOffset>
              </wp:positionH>
              <wp:positionV relativeFrom="paragraph">
                <wp:posOffset>-200198</wp:posOffset>
              </wp:positionV>
              <wp:extent cx="1700784" cy="1024128"/>
              <wp:effectExtent l="0" t="0" r="0" b="24130"/>
              <wp:wrapNone/>
              <wp:docPr id="168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468B62" id="Groupe 1" o:spid="_x0000_s1026" style="position:absolute;margin-left:390.15pt;margin-top:-15.7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  <w:r>
      <w:t>Requête HTML pour API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A5"/>
    <w:rsid w:val="000228E2"/>
    <w:rsid w:val="000302B0"/>
    <w:rsid w:val="00035BFE"/>
    <w:rsid w:val="00057DC7"/>
    <w:rsid w:val="000624BC"/>
    <w:rsid w:val="000F257C"/>
    <w:rsid w:val="00170661"/>
    <w:rsid w:val="00186D40"/>
    <w:rsid w:val="001C5811"/>
    <w:rsid w:val="001C6F1A"/>
    <w:rsid w:val="001D6940"/>
    <w:rsid w:val="001F79EA"/>
    <w:rsid w:val="002707C9"/>
    <w:rsid w:val="00276EB8"/>
    <w:rsid w:val="00280334"/>
    <w:rsid w:val="00290499"/>
    <w:rsid w:val="002C4077"/>
    <w:rsid w:val="003110D6"/>
    <w:rsid w:val="00320495"/>
    <w:rsid w:val="00336246"/>
    <w:rsid w:val="00445F76"/>
    <w:rsid w:val="0045472E"/>
    <w:rsid w:val="00477E44"/>
    <w:rsid w:val="004B78C9"/>
    <w:rsid w:val="004C7681"/>
    <w:rsid w:val="004D1AC6"/>
    <w:rsid w:val="004E46D5"/>
    <w:rsid w:val="004F1C1E"/>
    <w:rsid w:val="005D2793"/>
    <w:rsid w:val="005D2A7D"/>
    <w:rsid w:val="005E6FD9"/>
    <w:rsid w:val="005F2C1E"/>
    <w:rsid w:val="00603C5D"/>
    <w:rsid w:val="006154E2"/>
    <w:rsid w:val="006173E5"/>
    <w:rsid w:val="006707FC"/>
    <w:rsid w:val="006B6F4C"/>
    <w:rsid w:val="006C53C1"/>
    <w:rsid w:val="00700A49"/>
    <w:rsid w:val="007103A7"/>
    <w:rsid w:val="00725DB1"/>
    <w:rsid w:val="0075456D"/>
    <w:rsid w:val="00772C53"/>
    <w:rsid w:val="00774C3E"/>
    <w:rsid w:val="00776E2E"/>
    <w:rsid w:val="00790BA5"/>
    <w:rsid w:val="00794295"/>
    <w:rsid w:val="007A1745"/>
    <w:rsid w:val="007C3557"/>
    <w:rsid w:val="007D4CF6"/>
    <w:rsid w:val="00804B6C"/>
    <w:rsid w:val="00827B77"/>
    <w:rsid w:val="00866C03"/>
    <w:rsid w:val="00895904"/>
    <w:rsid w:val="008A2FD6"/>
    <w:rsid w:val="008F7546"/>
    <w:rsid w:val="008F7B6A"/>
    <w:rsid w:val="009440FB"/>
    <w:rsid w:val="00964DF0"/>
    <w:rsid w:val="009755F5"/>
    <w:rsid w:val="009761C2"/>
    <w:rsid w:val="009828A1"/>
    <w:rsid w:val="00993B3F"/>
    <w:rsid w:val="009E04D8"/>
    <w:rsid w:val="009E2AA5"/>
    <w:rsid w:val="009F4C50"/>
    <w:rsid w:val="00A16E8A"/>
    <w:rsid w:val="00A25115"/>
    <w:rsid w:val="00A51316"/>
    <w:rsid w:val="00A7541F"/>
    <w:rsid w:val="00A844F9"/>
    <w:rsid w:val="00AA4B78"/>
    <w:rsid w:val="00AD1424"/>
    <w:rsid w:val="00AF612B"/>
    <w:rsid w:val="00AF6A34"/>
    <w:rsid w:val="00B91E52"/>
    <w:rsid w:val="00BB0FC5"/>
    <w:rsid w:val="00C21A83"/>
    <w:rsid w:val="00C25768"/>
    <w:rsid w:val="00C70D14"/>
    <w:rsid w:val="00C72590"/>
    <w:rsid w:val="00C8166D"/>
    <w:rsid w:val="00C94CEF"/>
    <w:rsid w:val="00CA6B7B"/>
    <w:rsid w:val="00D04D8F"/>
    <w:rsid w:val="00D14C88"/>
    <w:rsid w:val="00D61961"/>
    <w:rsid w:val="00D80D73"/>
    <w:rsid w:val="00DA3AE6"/>
    <w:rsid w:val="00DB6E37"/>
    <w:rsid w:val="00DC4245"/>
    <w:rsid w:val="00DE5DC3"/>
    <w:rsid w:val="00E33C10"/>
    <w:rsid w:val="00E37FD1"/>
    <w:rsid w:val="00E435E8"/>
    <w:rsid w:val="00E717B2"/>
    <w:rsid w:val="00E82931"/>
    <w:rsid w:val="00E83F1B"/>
    <w:rsid w:val="00F01EF8"/>
    <w:rsid w:val="00F1375B"/>
    <w:rsid w:val="00F632B7"/>
    <w:rsid w:val="00F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C1718"/>
  <w15:chartTrackingRefBased/>
  <w15:docId w15:val="{1E08FDD4-4BB5-4953-9430-88B192D4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6F4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25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590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5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DC7"/>
  </w:style>
  <w:style w:type="paragraph" w:styleId="Pieddepage">
    <w:name w:val="footer"/>
    <w:basedOn w:val="Normal"/>
    <w:link w:val="PieddepageCar"/>
    <w:uiPriority w:val="99"/>
    <w:unhideWhenUsed/>
    <w:rsid w:val="0005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ilim19paca01:30047/api/v1/Cubes('MASSE_SALARIALE')?$select=Name&amp;$expand=Dimensions($select=Name)" TargetMode="External"/><Relationship Id="rId13" Type="http://schemas.openxmlformats.org/officeDocument/2006/relationships/hyperlink" Target="http://decilim19paca01:30047/api/v1/Processes" TargetMode="External"/><Relationship Id="rId18" Type="http://schemas.openxmlformats.org/officeDocument/2006/relationships/hyperlink" Target="http://decilim19paca01:30047/api/v1/Cubes('MASSE_SALARIALE')/Views('MASSE_SALARIALE')?$expand=tm1.NativeView/Rows/Subset($expand=Elements($select=Name))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decilim19paca01:30049/api/v1/Cubes?$select=Name" TargetMode="External"/><Relationship Id="rId7" Type="http://schemas.openxmlformats.org/officeDocument/2006/relationships/hyperlink" Target="http://decilim19paca01:30047/api/v1/Cubes('MASSE_SALARIALE')?$select=Name&amp;$expand=Dimensions" TargetMode="External"/><Relationship Id="rId12" Type="http://schemas.openxmlformats.org/officeDocument/2006/relationships/hyperlink" Target="http://decilim19paca01:30047/api/v1/Cubes?$filter=Name%20eq%20%27MASSE_SALARIALE%27" TargetMode="External"/><Relationship Id="rId17" Type="http://schemas.openxmlformats.org/officeDocument/2006/relationships/hyperlink" Target="http://decilim19paca01:30047/api/v1/Cubes('MASSE_SALARIALE')/Views('MASSE_SALARIALE')/tm1.Execute?$expand=Cells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decilim19paca01:30047/api/v1/Cubes?$filter=Name%20eq%20%27MASSE_SALARIALE%27" TargetMode="External"/><Relationship Id="rId20" Type="http://schemas.openxmlformats.org/officeDocument/2006/relationships/hyperlink" Target="http://decilim19paca01:30047/api/v1/Cubes?$select=Attributes,Name,Views,Dimensions,Rule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ecilim19paca01:5895/api/v1/Servers?$select=Name" TargetMode="External"/><Relationship Id="rId11" Type="http://schemas.openxmlformats.org/officeDocument/2006/relationships/hyperlink" Target="http://decilim19paca01:30047/api/v1/Cubes" TargetMode="External"/><Relationship Id="rId24" Type="http://schemas.openxmlformats.org/officeDocument/2006/relationships/hyperlink" Target="http://decilim19paca01:30049/api/v1/Cubes?$select=Name&amp;$expand=Dimensions($select=Name)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cilim19paca01:30047/api/v1/Cubes('MASSE_SALARIALE')?$expand=Dimensions" TargetMode="External"/><Relationship Id="rId23" Type="http://schemas.openxmlformats.org/officeDocument/2006/relationships/hyperlink" Target="http://decilim19paca01:30049/api/v1/Dimensions?$select=Attributes,Name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decilim19paca01:30047/api/v1/Cubes('MASSE_SALARIALE')?$select=Name,LastSchemaUpdate" TargetMode="External"/><Relationship Id="rId19" Type="http://schemas.openxmlformats.org/officeDocument/2006/relationships/hyperlink" Target="http://decilim19paca01:30047/api/v1/Cubes?$select=Na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cilim19paca01:30047/api/v1/Cubes('MASSE_SALARIALE')?$select=Name&amp;$expand=Dimensions,Views" TargetMode="External"/><Relationship Id="rId14" Type="http://schemas.openxmlformats.org/officeDocument/2006/relationships/hyperlink" Target="http://decilim19paca01:30049/api/v1/$metadata" TargetMode="External"/><Relationship Id="rId22" Type="http://schemas.openxmlformats.org/officeDocument/2006/relationships/hyperlink" Target="http://decilim19paca01:30049/api/v1/Dimension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C3E22725748BA83F8D4E22483D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9A276-A86F-44B0-A7A4-AC40963D773A}"/>
      </w:docPartPr>
      <w:docPartBody>
        <w:p w:rsidR="00000000" w:rsidRDefault="00BA45A0" w:rsidP="00BA45A0">
          <w:pPr>
            <w:pStyle w:val="7B2C3E22725748BA83F8D4E22483D38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A0"/>
    <w:rsid w:val="00B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BA45A0"/>
    <w:rPr>
      <w:color w:val="808080"/>
    </w:rPr>
  </w:style>
  <w:style w:type="paragraph" w:customStyle="1" w:styleId="7B2C3E22725748BA83F8D4E22483D381">
    <w:name w:val="7B2C3E22725748BA83F8D4E22483D381"/>
    <w:rsid w:val="00BA4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742</Words>
  <Characters>4087</Characters>
  <Application>Microsoft Office Word</Application>
  <DocSecurity>0</DocSecurity>
  <Lines>34</Lines>
  <Paragraphs>9</Paragraphs>
  <ScaleCrop>false</ScaleCrop>
  <Company>DIMO SOFTWARE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Marjane ABERKAN</dc:creator>
  <cp:keywords/>
  <dc:description/>
  <cp:lastModifiedBy>Marjane ABERKAN</cp:lastModifiedBy>
  <cp:revision>112</cp:revision>
  <dcterms:created xsi:type="dcterms:W3CDTF">2023-05-22T07:51:00Z</dcterms:created>
  <dcterms:modified xsi:type="dcterms:W3CDTF">2023-05-23T08:28:00Z</dcterms:modified>
</cp:coreProperties>
</file>